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959" w:rsidRPr="00D82B61" w:rsidRDefault="00670959" w:rsidP="00670959">
      <w:pPr>
        <w:jc w:val="center"/>
        <w:outlineLvl w:val="2"/>
        <w:rPr>
          <w:rFonts w:ascii="Times New Roman" w:hAnsi="Times New Roman" w:cs="Times New Roman"/>
          <w:b/>
        </w:rPr>
      </w:pPr>
      <w:r w:rsidRPr="00D82B61">
        <w:rPr>
          <w:rFonts w:ascii="Times New Roman" w:hAnsi="Times New Roman" w:cs="Times New Roman"/>
          <w:b/>
        </w:rPr>
        <w:t>Техническое задание</w:t>
      </w:r>
    </w:p>
    <w:p w:rsidR="00670959" w:rsidRPr="007478E3" w:rsidRDefault="00670959" w:rsidP="00670959">
      <w:pPr>
        <w:jc w:val="center"/>
        <w:outlineLvl w:val="2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Оказание услуг по охране и обеспечению </w:t>
      </w:r>
      <w:proofErr w:type="spellStart"/>
      <w:r w:rsidRPr="007478E3">
        <w:rPr>
          <w:rFonts w:ascii="Times New Roman" w:hAnsi="Times New Roman" w:cs="Times New Roman"/>
        </w:rPr>
        <w:t>внутриобъектового</w:t>
      </w:r>
      <w:proofErr w:type="spellEnd"/>
      <w:r w:rsidRPr="007478E3">
        <w:rPr>
          <w:rFonts w:ascii="Times New Roman" w:hAnsi="Times New Roman" w:cs="Times New Roman"/>
        </w:rPr>
        <w:t xml:space="preserve"> и пропускного режимов в Муниципальном автономном </w:t>
      </w:r>
      <w:r w:rsidR="003B15A1">
        <w:rPr>
          <w:rFonts w:ascii="Times New Roman" w:hAnsi="Times New Roman" w:cs="Times New Roman"/>
        </w:rPr>
        <w:t>обще</w:t>
      </w:r>
      <w:r w:rsidR="00EC3CD0" w:rsidRPr="00EC3CD0">
        <w:rPr>
          <w:rFonts w:ascii="Times New Roman" w:hAnsi="Times New Roman" w:cs="Times New Roman"/>
        </w:rPr>
        <w:t>образовательно</w:t>
      </w:r>
      <w:r w:rsidR="00EC3CD0">
        <w:rPr>
          <w:rFonts w:ascii="Times New Roman" w:hAnsi="Times New Roman" w:cs="Times New Roman"/>
        </w:rPr>
        <w:t>м</w:t>
      </w:r>
      <w:r w:rsidR="00EC3CD0" w:rsidRPr="00EC3CD0">
        <w:rPr>
          <w:rFonts w:ascii="Times New Roman" w:hAnsi="Times New Roman" w:cs="Times New Roman"/>
        </w:rPr>
        <w:t xml:space="preserve"> учреждени</w:t>
      </w:r>
      <w:r w:rsidR="00EC3CD0">
        <w:rPr>
          <w:rFonts w:ascii="Times New Roman" w:hAnsi="Times New Roman" w:cs="Times New Roman"/>
        </w:rPr>
        <w:t>и</w:t>
      </w:r>
      <w:r w:rsidR="00EC3CD0" w:rsidRPr="00EC3CD0">
        <w:rPr>
          <w:rFonts w:ascii="Times New Roman" w:hAnsi="Times New Roman" w:cs="Times New Roman"/>
        </w:rPr>
        <w:t xml:space="preserve"> </w:t>
      </w:r>
      <w:r w:rsidR="0078576B">
        <w:rPr>
          <w:rFonts w:ascii="Times New Roman" w:hAnsi="Times New Roman" w:cs="Times New Roman"/>
        </w:rPr>
        <w:t>«Средняя общеобразовательная школа №25» г</w:t>
      </w:r>
      <w:proofErr w:type="gramStart"/>
      <w:r w:rsidR="0078576B">
        <w:rPr>
          <w:rFonts w:ascii="Times New Roman" w:hAnsi="Times New Roman" w:cs="Times New Roman"/>
        </w:rPr>
        <w:t>.У</w:t>
      </w:r>
      <w:proofErr w:type="gramEnd"/>
      <w:r w:rsidR="0078576B">
        <w:rPr>
          <w:rFonts w:ascii="Times New Roman" w:hAnsi="Times New Roman" w:cs="Times New Roman"/>
        </w:rPr>
        <w:t>лан-Удэ</w:t>
      </w:r>
    </w:p>
    <w:p w:rsidR="0078576B" w:rsidRPr="007478E3" w:rsidRDefault="00670959" w:rsidP="0078576B">
      <w:pPr>
        <w:jc w:val="center"/>
        <w:outlineLvl w:val="2"/>
        <w:rPr>
          <w:rFonts w:ascii="Times New Roman" w:hAnsi="Times New Roman" w:cs="Times New Roman"/>
        </w:rPr>
      </w:pPr>
      <w:r w:rsidRPr="007478E3">
        <w:rPr>
          <w:rStyle w:val="2"/>
          <w:rFonts w:cs="Times New Roman"/>
        </w:rPr>
        <w:t xml:space="preserve">Объект закупки: </w:t>
      </w:r>
      <w:r w:rsidRPr="007478E3">
        <w:rPr>
          <w:rFonts w:ascii="Times New Roman" w:hAnsi="Times New Roman" w:cs="Times New Roman"/>
        </w:rPr>
        <w:t xml:space="preserve">Оказание услуг по охране и обеспечению </w:t>
      </w:r>
      <w:proofErr w:type="spellStart"/>
      <w:r w:rsidRPr="007478E3">
        <w:rPr>
          <w:rFonts w:ascii="Times New Roman" w:hAnsi="Times New Roman" w:cs="Times New Roman"/>
        </w:rPr>
        <w:t>внутриобъектового</w:t>
      </w:r>
      <w:proofErr w:type="spellEnd"/>
      <w:r w:rsidRPr="007478E3">
        <w:rPr>
          <w:rFonts w:ascii="Times New Roman" w:hAnsi="Times New Roman" w:cs="Times New Roman"/>
        </w:rPr>
        <w:t xml:space="preserve"> и пропускного режимов в Муниципальном автономном </w:t>
      </w:r>
      <w:r w:rsidR="00EC3CD0" w:rsidRPr="00EC3CD0">
        <w:rPr>
          <w:rFonts w:ascii="Times New Roman" w:hAnsi="Times New Roman" w:cs="Times New Roman"/>
        </w:rPr>
        <w:t>образовательно</w:t>
      </w:r>
      <w:r w:rsidR="00EC3CD0">
        <w:rPr>
          <w:rFonts w:ascii="Times New Roman" w:hAnsi="Times New Roman" w:cs="Times New Roman"/>
        </w:rPr>
        <w:t>м</w:t>
      </w:r>
      <w:r w:rsidR="00EC3CD0" w:rsidRPr="00EC3CD0">
        <w:rPr>
          <w:rFonts w:ascii="Times New Roman" w:hAnsi="Times New Roman" w:cs="Times New Roman"/>
        </w:rPr>
        <w:t xml:space="preserve"> учреждени</w:t>
      </w:r>
      <w:r w:rsidR="00EC3CD0">
        <w:rPr>
          <w:rFonts w:ascii="Times New Roman" w:hAnsi="Times New Roman" w:cs="Times New Roman"/>
        </w:rPr>
        <w:t>и</w:t>
      </w:r>
      <w:r w:rsidR="00EC3CD0" w:rsidRPr="00EC3CD0">
        <w:rPr>
          <w:rFonts w:ascii="Times New Roman" w:hAnsi="Times New Roman" w:cs="Times New Roman"/>
        </w:rPr>
        <w:t xml:space="preserve"> </w:t>
      </w:r>
      <w:r w:rsidR="0078576B">
        <w:rPr>
          <w:rFonts w:ascii="Times New Roman" w:hAnsi="Times New Roman" w:cs="Times New Roman"/>
        </w:rPr>
        <w:t>«Средняя общеобразовательная школа №25» г</w:t>
      </w:r>
      <w:proofErr w:type="gramStart"/>
      <w:r w:rsidR="0078576B">
        <w:rPr>
          <w:rFonts w:ascii="Times New Roman" w:hAnsi="Times New Roman" w:cs="Times New Roman"/>
        </w:rPr>
        <w:t>.У</w:t>
      </w:r>
      <w:proofErr w:type="gramEnd"/>
      <w:r w:rsidR="0078576B">
        <w:rPr>
          <w:rFonts w:ascii="Times New Roman" w:hAnsi="Times New Roman" w:cs="Times New Roman"/>
        </w:rPr>
        <w:t>лан-Удэ</w:t>
      </w:r>
    </w:p>
    <w:p w:rsidR="00670959" w:rsidRPr="007478E3" w:rsidRDefault="00670959" w:rsidP="0078576B">
      <w:pPr>
        <w:jc w:val="center"/>
        <w:outlineLvl w:val="2"/>
        <w:rPr>
          <w:rFonts w:ascii="Times New Roman" w:hAnsi="Times New Roman" w:cs="Times New Roman"/>
        </w:rPr>
      </w:pPr>
      <w:r w:rsidRPr="007478E3">
        <w:rPr>
          <w:rStyle w:val="2"/>
          <w:rFonts w:cs="Times New Roman"/>
        </w:rPr>
        <w:t xml:space="preserve">Наименование оказываемых услуг: </w:t>
      </w:r>
      <w:r w:rsidRPr="007478E3">
        <w:rPr>
          <w:rFonts w:ascii="Times New Roman" w:hAnsi="Times New Roman" w:cs="Times New Roman"/>
        </w:rPr>
        <w:t>услуги по охране и обеспечению пропускного режима, а именно:</w:t>
      </w:r>
    </w:p>
    <w:p w:rsidR="0078576B" w:rsidRDefault="00670959" w:rsidP="00D82B61">
      <w:pPr>
        <w:spacing w:line="240" w:lineRule="auto"/>
        <w:contextualSpacing/>
        <w:outlineLvl w:val="2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защита жизни и здоровья обучающихся и сотрудников образовательного учреждения МАОУ  </w:t>
      </w:r>
      <w:r w:rsidR="0078576B">
        <w:rPr>
          <w:rFonts w:ascii="Times New Roman" w:hAnsi="Times New Roman" w:cs="Times New Roman"/>
        </w:rPr>
        <w:t>«Средняя общеобразовательная школа №25» г</w:t>
      </w:r>
      <w:proofErr w:type="gramStart"/>
      <w:r w:rsidR="0078576B">
        <w:rPr>
          <w:rFonts w:ascii="Times New Roman" w:hAnsi="Times New Roman" w:cs="Times New Roman"/>
        </w:rPr>
        <w:t>.У</w:t>
      </w:r>
      <w:proofErr w:type="gramEnd"/>
      <w:r w:rsidR="0078576B">
        <w:rPr>
          <w:rFonts w:ascii="Times New Roman" w:hAnsi="Times New Roman" w:cs="Times New Roman"/>
        </w:rPr>
        <w:t>лан-Удэ;</w:t>
      </w:r>
    </w:p>
    <w:p w:rsidR="00D82B61" w:rsidRDefault="00670959" w:rsidP="00D82B61">
      <w:pPr>
        <w:spacing w:line="240" w:lineRule="auto"/>
        <w:contextualSpacing/>
        <w:outlineLvl w:val="2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>- охрана объектов и имущества в оперативном управлении;</w:t>
      </w:r>
    </w:p>
    <w:p w:rsidR="00670959" w:rsidRDefault="00670959" w:rsidP="00D82B61">
      <w:pPr>
        <w:spacing w:line="240" w:lineRule="auto"/>
        <w:contextualSpacing/>
        <w:outlineLvl w:val="2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обеспечение </w:t>
      </w:r>
      <w:proofErr w:type="spellStart"/>
      <w:r w:rsidRPr="007478E3">
        <w:rPr>
          <w:rFonts w:ascii="Times New Roman" w:hAnsi="Times New Roman" w:cs="Times New Roman"/>
        </w:rPr>
        <w:t>внутриобъектового</w:t>
      </w:r>
      <w:proofErr w:type="spellEnd"/>
      <w:r w:rsidRPr="007478E3">
        <w:rPr>
          <w:rFonts w:ascii="Times New Roman" w:hAnsi="Times New Roman" w:cs="Times New Roman"/>
        </w:rPr>
        <w:t xml:space="preserve"> и пропускного режимов на объектах, контроль их функционирования;</w:t>
      </w:r>
    </w:p>
    <w:p w:rsidR="002D3750" w:rsidRPr="007478E3" w:rsidRDefault="00D82B61" w:rsidP="00D82B61">
      <w:pPr>
        <w:widowControl w:val="0"/>
        <w:tabs>
          <w:tab w:val="left" w:pos="309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проведение осмотра территории на предмет на предмет наличия собак</w:t>
      </w:r>
    </w:p>
    <w:p w:rsidR="00670959" w:rsidRPr="007478E3" w:rsidRDefault="00670959" w:rsidP="00D82B61">
      <w:pPr>
        <w:widowControl w:val="0"/>
        <w:tabs>
          <w:tab w:val="left" w:pos="309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охрана объектов и имущества, а также обеспечение </w:t>
      </w:r>
      <w:proofErr w:type="spellStart"/>
      <w:r w:rsidRPr="007478E3">
        <w:rPr>
          <w:rFonts w:ascii="Times New Roman" w:hAnsi="Times New Roman" w:cs="Times New Roman"/>
        </w:rPr>
        <w:t>внутриобъектового</w:t>
      </w:r>
      <w:proofErr w:type="spellEnd"/>
      <w:r w:rsidRPr="007478E3">
        <w:rPr>
          <w:rFonts w:ascii="Times New Roman" w:hAnsi="Times New Roman" w:cs="Times New Roman"/>
        </w:rPr>
        <w:t xml:space="preserve"> и пропускного режимов с учетом обязательных для выполнения требований к антитеррористической защищенности</w:t>
      </w:r>
    </w:p>
    <w:p w:rsidR="00670959" w:rsidRPr="007478E3" w:rsidRDefault="00670959" w:rsidP="006709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Использование мобильной группы: Нет;   </w:t>
      </w:r>
    </w:p>
    <w:p w:rsidR="00670959" w:rsidRPr="007478E3" w:rsidRDefault="00670959" w:rsidP="0067095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Использование специальных средств: Нет;   </w:t>
      </w:r>
    </w:p>
    <w:p w:rsidR="00670959" w:rsidRPr="007478E3" w:rsidRDefault="00670959" w:rsidP="0067095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Наличие оружия у сотрудников охраны:  Нет.   </w:t>
      </w:r>
    </w:p>
    <w:p w:rsidR="00670959" w:rsidRPr="007478E3" w:rsidRDefault="00670959" w:rsidP="00670959">
      <w:pPr>
        <w:pStyle w:val="60"/>
        <w:shd w:val="clear" w:color="auto" w:fill="auto"/>
        <w:tabs>
          <w:tab w:val="left" w:leader="underscore" w:pos="4306"/>
        </w:tabs>
        <w:spacing w:after="0" w:line="269" w:lineRule="exact"/>
        <w:jc w:val="both"/>
      </w:pPr>
      <w:r w:rsidRPr="00EC3CD0">
        <w:rPr>
          <w:rFonts w:ascii="Times New Roman" w:hAnsi="Times New Roman" w:cs="Times New Roman"/>
        </w:rPr>
        <w:t>Количество оказываемых услуг</w:t>
      </w:r>
      <w:r w:rsidRPr="00EC3CD0">
        <w:rPr>
          <w:rStyle w:val="61"/>
          <w:rFonts w:eastAsia="Calibri"/>
        </w:rPr>
        <w:t>:</w:t>
      </w:r>
      <w:r w:rsidR="00D82B61">
        <w:rPr>
          <w:rStyle w:val="61"/>
          <w:rFonts w:eastAsia="Calibri"/>
        </w:rPr>
        <w:t xml:space="preserve">3923 </w:t>
      </w:r>
      <w:r w:rsidR="0078576B">
        <w:rPr>
          <w:rStyle w:val="61"/>
          <w:rFonts w:eastAsia="Calibri"/>
        </w:rPr>
        <w:t xml:space="preserve"> часов</w:t>
      </w:r>
    </w:p>
    <w:p w:rsidR="00EC3CD0" w:rsidRPr="00EC3CD0" w:rsidRDefault="00670959" w:rsidP="00EC3C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bookmarkStart w:id="0" w:name="bookmark24"/>
      <w:r w:rsidRPr="00EC3CD0">
        <w:rPr>
          <w:rFonts w:ascii="Times New Roman" w:hAnsi="Times New Roman" w:cs="Times New Roman"/>
          <w:b/>
        </w:rPr>
        <w:t>Место оказания усл</w:t>
      </w:r>
      <w:bookmarkEnd w:id="0"/>
      <w:r w:rsidRPr="00EC3CD0">
        <w:rPr>
          <w:rFonts w:ascii="Times New Roman" w:hAnsi="Times New Roman" w:cs="Times New Roman"/>
          <w:b/>
        </w:rPr>
        <w:t>уг</w:t>
      </w:r>
      <w:r w:rsidRPr="00EC3CD0">
        <w:rPr>
          <w:rFonts w:ascii="Times New Roman" w:hAnsi="Times New Roman" w:cs="Times New Roman"/>
        </w:rPr>
        <w:t xml:space="preserve">: </w:t>
      </w:r>
      <w:r w:rsidR="0078576B">
        <w:rPr>
          <w:rFonts w:ascii="Times New Roman" w:hAnsi="Times New Roman" w:cs="Times New Roman"/>
        </w:rPr>
        <w:t>670031, РБ, г</w:t>
      </w:r>
      <w:proofErr w:type="gramStart"/>
      <w:r w:rsidR="0078576B">
        <w:rPr>
          <w:rFonts w:ascii="Times New Roman" w:hAnsi="Times New Roman" w:cs="Times New Roman"/>
        </w:rPr>
        <w:t>.У</w:t>
      </w:r>
      <w:proofErr w:type="gramEnd"/>
      <w:r w:rsidR="0078576B">
        <w:rPr>
          <w:rFonts w:ascii="Times New Roman" w:hAnsi="Times New Roman" w:cs="Times New Roman"/>
        </w:rPr>
        <w:t>лан-Удэ, ул.Цыбикова,д.2 и ул.Цыбикова,д.2, корпус 1</w:t>
      </w:r>
      <w:r w:rsidR="002B305B">
        <w:rPr>
          <w:rFonts w:ascii="Times New Roman" w:hAnsi="Times New Roman" w:cs="Times New Roman"/>
        </w:rPr>
        <w:t xml:space="preserve"> (2 поста)</w:t>
      </w:r>
    </w:p>
    <w:p w:rsidR="00670959" w:rsidRPr="00EC3CD0" w:rsidRDefault="00670959" w:rsidP="00D82B6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C3CD0">
        <w:rPr>
          <w:rStyle w:val="2"/>
          <w:rFonts w:cs="Times New Roman"/>
        </w:rPr>
        <w:t>Сроки (периоды) оказания услуг</w:t>
      </w:r>
      <w:r w:rsidRPr="00EC3CD0">
        <w:rPr>
          <w:rFonts w:ascii="Times New Roman" w:hAnsi="Times New Roman" w:cs="Times New Roman"/>
          <w:b/>
        </w:rPr>
        <w:t xml:space="preserve">: </w:t>
      </w:r>
      <w:r w:rsidRPr="00EC3CD0">
        <w:rPr>
          <w:rFonts w:ascii="Times New Roman" w:hAnsi="Times New Roman" w:cs="Times New Roman"/>
        </w:rPr>
        <w:t>с</w:t>
      </w:r>
      <w:bookmarkStart w:id="1" w:name="_GoBack"/>
      <w:bookmarkEnd w:id="1"/>
      <w:r w:rsidR="001A0ACD">
        <w:rPr>
          <w:rFonts w:ascii="Times New Roman" w:hAnsi="Times New Roman" w:cs="Times New Roman"/>
        </w:rPr>
        <w:t xml:space="preserve"> </w:t>
      </w:r>
      <w:r w:rsidR="00D82B61">
        <w:rPr>
          <w:rFonts w:ascii="Times New Roman" w:hAnsi="Times New Roman" w:cs="Times New Roman"/>
        </w:rPr>
        <w:t>марта</w:t>
      </w:r>
      <w:r w:rsidR="001A0ACD">
        <w:rPr>
          <w:rFonts w:ascii="Times New Roman" w:hAnsi="Times New Roman" w:cs="Times New Roman"/>
        </w:rPr>
        <w:t xml:space="preserve"> 202</w:t>
      </w:r>
      <w:r w:rsidR="00D82B61">
        <w:rPr>
          <w:rFonts w:ascii="Times New Roman" w:hAnsi="Times New Roman" w:cs="Times New Roman"/>
        </w:rPr>
        <w:t>1</w:t>
      </w:r>
      <w:r w:rsidR="001A0ACD">
        <w:rPr>
          <w:rFonts w:ascii="Times New Roman" w:hAnsi="Times New Roman" w:cs="Times New Roman"/>
        </w:rPr>
        <w:t xml:space="preserve"> г.</w:t>
      </w:r>
      <w:r w:rsidR="0078576B">
        <w:rPr>
          <w:rFonts w:ascii="Times New Roman" w:hAnsi="Times New Roman" w:cs="Times New Roman"/>
        </w:rPr>
        <w:t xml:space="preserve"> до </w:t>
      </w:r>
      <w:r w:rsidR="00D82B61">
        <w:rPr>
          <w:rFonts w:ascii="Times New Roman" w:hAnsi="Times New Roman" w:cs="Times New Roman"/>
        </w:rPr>
        <w:t>декабря 2021</w:t>
      </w:r>
      <w:r w:rsidR="0078576B">
        <w:rPr>
          <w:rFonts w:ascii="Times New Roman" w:hAnsi="Times New Roman" w:cs="Times New Roman"/>
        </w:rPr>
        <w:t xml:space="preserve"> г.</w:t>
      </w:r>
      <w:r w:rsidR="00D82B61">
        <w:rPr>
          <w:rFonts w:ascii="Times New Roman" w:hAnsi="Times New Roman" w:cs="Times New Roman"/>
        </w:rPr>
        <w:t xml:space="preserve"> </w:t>
      </w:r>
      <w:r w:rsidR="00404517">
        <w:rPr>
          <w:rFonts w:ascii="Times New Roman" w:hAnsi="Times New Roman" w:cs="Times New Roman"/>
        </w:rPr>
        <w:t>Ежедневно с 7-30 до 19-00, кроме выходных, каникулярных, праздничных дней.</w:t>
      </w:r>
      <w:r w:rsidR="00D82B61">
        <w:rPr>
          <w:rFonts w:ascii="Times New Roman" w:hAnsi="Times New Roman" w:cs="Times New Roman"/>
        </w:rPr>
        <w:t xml:space="preserve"> Заказчик оставляет за собой право регулировать количество часов охраны в зависимости от специфики работы учреждения.</w:t>
      </w:r>
    </w:p>
    <w:p w:rsidR="00670959" w:rsidRPr="006357FE" w:rsidRDefault="00670959" w:rsidP="00670959">
      <w:pPr>
        <w:widowControl w:val="0"/>
        <w:numPr>
          <w:ilvl w:val="0"/>
          <w:numId w:val="2"/>
        </w:numPr>
        <w:tabs>
          <w:tab w:val="left" w:pos="426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Style w:val="2"/>
          <w:rFonts w:cs="Times New Roman"/>
        </w:rPr>
        <w:t xml:space="preserve">Источник финансирования: </w:t>
      </w:r>
      <w:r w:rsidR="00D82B61" w:rsidRPr="00D82B61">
        <w:rPr>
          <w:rStyle w:val="2"/>
          <w:rFonts w:cs="Times New Roman"/>
          <w:b w:val="0"/>
        </w:rPr>
        <w:t>местный</w:t>
      </w:r>
      <w:r w:rsidR="0078576B" w:rsidRPr="00D82B61">
        <w:rPr>
          <w:rFonts w:ascii="Times New Roman" w:hAnsi="Times New Roman" w:cs="Times New Roman"/>
          <w:b/>
        </w:rPr>
        <w:t xml:space="preserve"> </w:t>
      </w:r>
      <w:r w:rsidR="0078576B">
        <w:rPr>
          <w:rFonts w:ascii="Times New Roman" w:hAnsi="Times New Roman" w:cs="Times New Roman"/>
        </w:rPr>
        <w:t xml:space="preserve">бюджет </w:t>
      </w:r>
    </w:p>
    <w:p w:rsidR="00670959" w:rsidRPr="00C37ED1" w:rsidRDefault="00670959" w:rsidP="00670959">
      <w:pPr>
        <w:widowControl w:val="0"/>
        <w:numPr>
          <w:ilvl w:val="0"/>
          <w:numId w:val="2"/>
        </w:numPr>
        <w:tabs>
          <w:tab w:val="left" w:pos="36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C37ED1">
        <w:rPr>
          <w:rStyle w:val="2"/>
          <w:rFonts w:cs="Times New Roman"/>
        </w:rPr>
        <w:t xml:space="preserve">Форма, сроки и порядок оплаты услуг: </w:t>
      </w:r>
      <w:r w:rsidRPr="00C37ED1">
        <w:rPr>
          <w:rFonts w:ascii="Times New Roman" w:hAnsi="Times New Roman" w:cs="Times New Roman"/>
        </w:rPr>
        <w:t xml:space="preserve">Аванс не предусмотрен. </w:t>
      </w:r>
      <w:proofErr w:type="gramStart"/>
      <w:r w:rsidRPr="00C37ED1">
        <w:rPr>
          <w:rFonts w:ascii="Times New Roman" w:hAnsi="Times New Roman" w:cs="Times New Roman"/>
        </w:rPr>
        <w:t xml:space="preserve">Оплата производится ежемесячно, в российских рублях, путем перечисления денежных средств на расчетный счет Исполнителя, указанный в договоре, за фактически оказанные и принятые Заказчиком в отчетном месяце услуги на основании подписанных Сторонами Актов сдачи-приемки оказанных услуг и представленных Исполнителем счетов, счетов-фактур (при наличии НДС в составе цены договора), оплата производится в течение не более </w:t>
      </w:r>
      <w:r w:rsidR="0078576B">
        <w:rPr>
          <w:rFonts w:ascii="Times New Roman" w:hAnsi="Times New Roman" w:cs="Times New Roman"/>
        </w:rPr>
        <w:t>30 календарных</w:t>
      </w:r>
      <w:r w:rsidRPr="00C37ED1">
        <w:rPr>
          <w:rFonts w:ascii="Times New Roman" w:hAnsi="Times New Roman" w:cs="Times New Roman"/>
        </w:rPr>
        <w:t xml:space="preserve"> дней.</w:t>
      </w:r>
      <w:proofErr w:type="gramEnd"/>
      <w:r w:rsidRPr="00C37ED1">
        <w:rPr>
          <w:rFonts w:ascii="Times New Roman" w:hAnsi="Times New Roman" w:cs="Times New Roman"/>
        </w:rPr>
        <w:t xml:space="preserve"> В случае если отчетным месяцем является декабрь, допускается частичный расчет до 25 декабря (при предоставлении Исполнителем акта сдачи-приемки оказанных услуг за первую половину месяца и документов на оплату).</w:t>
      </w:r>
    </w:p>
    <w:p w:rsidR="00670959" w:rsidRPr="00EC3CD0" w:rsidRDefault="00670959" w:rsidP="00670959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289"/>
        </w:tabs>
        <w:spacing w:before="0" w:after="0" w:line="269" w:lineRule="exact"/>
        <w:jc w:val="both"/>
        <w:rPr>
          <w:rFonts w:ascii="Times New Roman" w:hAnsi="Times New Roman" w:cs="Times New Roman"/>
        </w:rPr>
      </w:pPr>
      <w:bookmarkStart w:id="2" w:name="bookmark25"/>
      <w:r w:rsidRPr="00EC3CD0">
        <w:rPr>
          <w:rFonts w:ascii="Times New Roman" w:hAnsi="Times New Roman" w:cs="Times New Roman"/>
        </w:rPr>
        <w:t>Условия оказания услуг</w:t>
      </w:r>
      <w:r w:rsidRPr="00EC3CD0">
        <w:rPr>
          <w:rStyle w:val="31"/>
          <w:rFonts w:eastAsia="Calibri"/>
        </w:rPr>
        <w:t>:</w:t>
      </w:r>
      <w:bookmarkEnd w:id="2"/>
    </w:p>
    <w:p w:rsidR="00670959" w:rsidRPr="00AB0EC5" w:rsidRDefault="00670959" w:rsidP="00670959">
      <w:pPr>
        <w:widowControl w:val="0"/>
        <w:numPr>
          <w:ilvl w:val="1"/>
          <w:numId w:val="2"/>
        </w:numPr>
        <w:tabs>
          <w:tab w:val="left" w:pos="4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B0EC5">
        <w:rPr>
          <w:rFonts w:ascii="Times New Roman" w:hAnsi="Times New Roman" w:cs="Times New Roman"/>
        </w:rPr>
        <w:t>Наличие у Исполнителя действующей лицензии на осуществление частной охранной деятельности, с указанием следующих видов услуг:</w:t>
      </w:r>
    </w:p>
    <w:p w:rsidR="00670959" w:rsidRPr="00AB0EC5" w:rsidRDefault="00670959" w:rsidP="00670959">
      <w:pPr>
        <w:suppressAutoHyphens/>
        <w:spacing w:line="240" w:lineRule="auto"/>
        <w:rPr>
          <w:rFonts w:ascii="Times New Roman" w:eastAsia="SimSun" w:hAnsi="Times New Roman" w:cs="Times New Roman"/>
          <w:noProof/>
        </w:rPr>
      </w:pPr>
      <w:r w:rsidRPr="00AB0EC5">
        <w:rPr>
          <w:rFonts w:ascii="Times New Roman" w:eastAsia="SimSun" w:hAnsi="Times New Roman" w:cs="Times New Roman"/>
          <w:noProof/>
        </w:rPr>
        <w:t>- защита жизни и здоровья граждан;</w:t>
      </w:r>
    </w:p>
    <w:p w:rsidR="00670959" w:rsidRDefault="00670959" w:rsidP="00670959">
      <w:pPr>
        <w:suppressAutoHyphens/>
        <w:spacing w:line="240" w:lineRule="auto"/>
        <w:rPr>
          <w:rFonts w:ascii="Times New Roman" w:eastAsia="SimSun" w:hAnsi="Times New Roman" w:cs="Times New Roman"/>
          <w:noProof/>
        </w:rPr>
      </w:pPr>
      <w:r w:rsidRPr="00AB0EC5">
        <w:rPr>
          <w:rFonts w:ascii="Times New Roman" w:eastAsia="SimSun" w:hAnsi="Times New Roman" w:cs="Times New Roman"/>
          <w:noProof/>
        </w:rPr>
        <w:t>-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ст.3 Закона N 2487-I;</w:t>
      </w:r>
    </w:p>
    <w:p w:rsidR="00D82B61" w:rsidRPr="00AB0EC5" w:rsidRDefault="00D82B61" w:rsidP="00670959">
      <w:pPr>
        <w:suppressAutoHyphens/>
        <w:spacing w:line="240" w:lineRule="auto"/>
        <w:rPr>
          <w:rFonts w:ascii="Times New Roman" w:eastAsia="SimSun" w:hAnsi="Times New Roman" w:cs="Times New Roman"/>
          <w:noProof/>
        </w:rPr>
      </w:pPr>
      <w:r>
        <w:rPr>
          <w:rFonts w:ascii="Times New Roman" w:eastAsia="SimSun" w:hAnsi="Times New Roman" w:cs="Times New Roman"/>
          <w:noProof/>
        </w:rPr>
        <w:t>-проведение осмотра территории на предмет наличия собак;</w:t>
      </w:r>
    </w:p>
    <w:p w:rsidR="00670959" w:rsidRPr="00AB0EC5" w:rsidRDefault="00670959" w:rsidP="00670959">
      <w:pPr>
        <w:widowControl w:val="0"/>
        <w:tabs>
          <w:tab w:val="left" w:pos="163"/>
        </w:tabs>
        <w:spacing w:line="240" w:lineRule="auto"/>
        <w:rPr>
          <w:rFonts w:ascii="Times New Roman" w:hAnsi="Times New Roman" w:cs="Times New Roman"/>
          <w:b/>
        </w:rPr>
      </w:pPr>
      <w:r w:rsidRPr="00AB0EC5">
        <w:rPr>
          <w:rFonts w:ascii="Times New Roman" w:eastAsia="SimSun" w:hAnsi="Times New Roman" w:cs="Times New Roman"/>
          <w:noProof/>
        </w:rPr>
        <w:t xml:space="preserve">- охрана объектов и (или) имущества, а также обеспечение внутриобъектового и пропускного режимов на объектах, в отношении которых установлены обязательные для выполнения </w:t>
      </w:r>
      <w:r w:rsidRPr="00AB0EC5">
        <w:rPr>
          <w:rFonts w:ascii="Times New Roman" w:eastAsia="SimSun" w:hAnsi="Times New Roman" w:cs="Times New Roman"/>
          <w:noProof/>
        </w:rPr>
        <w:lastRenderedPageBreak/>
        <w:t xml:space="preserve">требования к антитеррористической защищенности, за исключением объектов, предусмотренных частью третьей статьи 11 Закона  N 2487-I  </w:t>
      </w:r>
      <w:r w:rsidRPr="00AB0EC5">
        <w:rPr>
          <w:rStyle w:val="20"/>
          <w:rFonts w:cs="Times New Roman"/>
        </w:rPr>
        <w:t>(ред. от 02.08.2019) "О частной детективной и охранной деятельности в Российской Федерации"</w:t>
      </w:r>
      <w:r w:rsidRPr="00AB0EC5">
        <w:rPr>
          <w:rFonts w:ascii="Times New Roman" w:hAnsi="Times New Roman" w:cs="Times New Roman"/>
        </w:rPr>
        <w:t>.</w:t>
      </w:r>
    </w:p>
    <w:p w:rsidR="00670959" w:rsidRPr="00653D49" w:rsidRDefault="00670959" w:rsidP="00670959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289"/>
        </w:tabs>
        <w:spacing w:before="0" w:after="0" w:line="269" w:lineRule="exact"/>
        <w:jc w:val="both"/>
        <w:rPr>
          <w:rFonts w:ascii="Times New Roman" w:hAnsi="Times New Roman" w:cs="Times New Roman"/>
        </w:rPr>
      </w:pPr>
      <w:bookmarkStart w:id="3" w:name="bookmark26"/>
      <w:r w:rsidRPr="00653D49">
        <w:rPr>
          <w:rFonts w:ascii="Times New Roman" w:hAnsi="Times New Roman" w:cs="Times New Roman"/>
        </w:rPr>
        <w:t>Общие требования к оказанию услуг:</w:t>
      </w:r>
      <w:bookmarkEnd w:id="3"/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6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обеспечить ежедневную, круглосуточную охрану на Объект</w:t>
      </w:r>
      <w:r>
        <w:rPr>
          <w:rFonts w:ascii="Times New Roman" w:hAnsi="Times New Roman" w:cs="Times New Roman"/>
        </w:rPr>
        <w:t>е</w:t>
      </w:r>
      <w:r w:rsidRPr="006357FE">
        <w:rPr>
          <w:rFonts w:ascii="Times New Roman" w:hAnsi="Times New Roman" w:cs="Times New Roman"/>
        </w:rPr>
        <w:t xml:space="preserve"> посты охраны располагаются в здании, на входе.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6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обеспечить антитеррористическую защищенность объектов, путем выполнения комплекса мер, направленных:</w:t>
      </w:r>
    </w:p>
    <w:p w:rsidR="00670959" w:rsidRPr="006357FE" w:rsidRDefault="00670959" w:rsidP="00670959">
      <w:pPr>
        <w:tabs>
          <w:tab w:val="left" w:pos="289"/>
        </w:tabs>
        <w:spacing w:line="269" w:lineRule="exact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а)</w:t>
      </w:r>
      <w:r w:rsidRPr="006357FE">
        <w:rPr>
          <w:rFonts w:ascii="Times New Roman" w:hAnsi="Times New Roman" w:cs="Times New Roman"/>
        </w:rPr>
        <w:tab/>
        <w:t>на воспрепятствование неправомерному проникновению на объекты (территории);</w:t>
      </w:r>
    </w:p>
    <w:p w:rsidR="00670959" w:rsidRPr="006357FE" w:rsidRDefault="00670959" w:rsidP="00670959">
      <w:pPr>
        <w:tabs>
          <w:tab w:val="left" w:pos="422"/>
        </w:tabs>
        <w:spacing w:line="269" w:lineRule="exact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б)</w:t>
      </w:r>
      <w:r w:rsidRPr="006357FE">
        <w:rPr>
          <w:rFonts w:ascii="Times New Roman" w:hAnsi="Times New Roman" w:cs="Times New Roman"/>
        </w:rPr>
        <w:tab/>
        <w:t xml:space="preserve">на выявление потенциальных нарушителей, установленных на объектах (территориях) пропускного и </w:t>
      </w:r>
      <w:proofErr w:type="spellStart"/>
      <w:r w:rsidRPr="006357FE">
        <w:rPr>
          <w:rFonts w:ascii="Times New Roman" w:hAnsi="Times New Roman" w:cs="Times New Roman"/>
        </w:rPr>
        <w:t>внутриобъектового</w:t>
      </w:r>
      <w:proofErr w:type="spellEnd"/>
      <w:r w:rsidRPr="006357FE">
        <w:rPr>
          <w:rFonts w:ascii="Times New Roman" w:hAnsi="Times New Roman" w:cs="Times New Roman"/>
        </w:rPr>
        <w:t xml:space="preserve"> режимов и (или) признаков подготовки или совершения террористического акта: </w:t>
      </w:r>
      <w:proofErr w:type="gramStart"/>
      <w:r w:rsidRPr="006357FE">
        <w:rPr>
          <w:rFonts w:ascii="Times New Roman" w:hAnsi="Times New Roman" w:cs="Times New Roman"/>
        </w:rPr>
        <w:t>-н</w:t>
      </w:r>
      <w:proofErr w:type="gramEnd"/>
      <w:r w:rsidRPr="006357FE">
        <w:rPr>
          <w:rFonts w:ascii="Times New Roman" w:hAnsi="Times New Roman" w:cs="Times New Roman"/>
        </w:rPr>
        <w:t xml:space="preserve">еукоснительного соблюдения на объектах (территориях) пропускного и </w:t>
      </w:r>
      <w:proofErr w:type="spellStart"/>
      <w:r w:rsidRPr="006357FE">
        <w:rPr>
          <w:rFonts w:ascii="Times New Roman" w:hAnsi="Times New Roman" w:cs="Times New Roman"/>
        </w:rPr>
        <w:t>внутриобъектового</w:t>
      </w:r>
      <w:proofErr w:type="spellEnd"/>
      <w:r w:rsidRPr="006357FE">
        <w:rPr>
          <w:rFonts w:ascii="Times New Roman" w:hAnsi="Times New Roman" w:cs="Times New Roman"/>
        </w:rPr>
        <w:t xml:space="preserve"> режимов;</w:t>
      </w:r>
    </w:p>
    <w:p w:rsidR="00670959" w:rsidRPr="006357FE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периодической проверки зданий (строений, сооружений), а также потенциально опасных участков и критических элементов объектов (территорий), стоянок автотранспорта в целях выявления признаков подготовки или совершения террористического акта;</w:t>
      </w:r>
    </w:p>
    <w:p w:rsidR="00670959" w:rsidRPr="006357FE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принятия к нарушителям пропускного и </w:t>
      </w:r>
      <w:proofErr w:type="spellStart"/>
      <w:r w:rsidRPr="006357FE">
        <w:rPr>
          <w:rFonts w:ascii="Times New Roman" w:hAnsi="Times New Roman" w:cs="Times New Roman"/>
        </w:rPr>
        <w:t>внутриобъектового</w:t>
      </w:r>
      <w:proofErr w:type="spellEnd"/>
      <w:r w:rsidRPr="006357FE">
        <w:rPr>
          <w:rFonts w:ascii="Times New Roman" w:hAnsi="Times New Roman" w:cs="Times New Roman"/>
        </w:rPr>
        <w:t xml:space="preserve"> режимов мер ответственности, предусмотренных законодательством Российской Федерации;</w:t>
      </w:r>
    </w:p>
    <w:p w:rsidR="00670959" w:rsidRPr="006357FE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исключения бесконтрольного пребывания на объектах (территориях) посторонних лиц и нахождения транспортных средств, в том числе в непосредственной близости от объектов (территорий);</w:t>
      </w:r>
    </w:p>
    <w:p w:rsidR="00670959" w:rsidRPr="006357FE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jc w:val="both"/>
        <w:rPr>
          <w:rFonts w:ascii="Times New Roman" w:hAnsi="Times New Roman" w:cs="Times New Roman"/>
        </w:rPr>
      </w:pPr>
      <w:proofErr w:type="gramStart"/>
      <w:r w:rsidRPr="006357FE">
        <w:rPr>
          <w:rFonts w:ascii="Times New Roman" w:hAnsi="Times New Roman" w:cs="Times New Roman"/>
        </w:rPr>
        <w:t>сбора, обобщения и анализа выявленных фактов скрытого наблюдения, фото- и видеосъемки объектов (территорий) неизвестными лицами, провокаций сотрудников организаций, обеспечивающих охрану объектов (территорий), на неправомерные действия, проникновения посторонних лиц на объекты (территории), беспричинного размещения посторонними лицами перед зданиями (строениями и сооружениями) или вблизи объектов (территорий) вещей и транспортных средств;</w:t>
      </w:r>
      <w:proofErr w:type="gramEnd"/>
    </w:p>
    <w:p w:rsidR="00670959" w:rsidRPr="00FC752D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поддержания постоянного взаимодействия с территориальными органами безопасности,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(подразделениями вневедомственной охраны войск национальной гвардии Российской Федерации) по вопросам противодействия терроризму и экстремизму;</w:t>
      </w:r>
    </w:p>
    <w:p w:rsidR="00670959" w:rsidRPr="006357FE" w:rsidRDefault="00670959" w:rsidP="00670959">
      <w:pPr>
        <w:tabs>
          <w:tab w:val="left" w:pos="313"/>
        </w:tabs>
        <w:spacing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в)</w:t>
      </w:r>
      <w:r w:rsidRPr="006357FE">
        <w:rPr>
          <w:rFonts w:ascii="Times New Roman" w:hAnsi="Times New Roman" w:cs="Times New Roman"/>
        </w:rPr>
        <w:tab/>
        <w:t>на пресечение попыток совершения террористических актов на объектах (территориях), путем совершения ежедневного обхода и осмотра объектов (территорий), а также периодической проверки (обхода и осмотра) зданий (сооружений) и территорий со складскими и подсобными помещениями;</w:t>
      </w:r>
    </w:p>
    <w:p w:rsidR="00670959" w:rsidRPr="00DE6700" w:rsidRDefault="00670959" w:rsidP="00670959">
      <w:pPr>
        <w:tabs>
          <w:tab w:val="left" w:pos="322"/>
        </w:tabs>
        <w:spacing w:line="269" w:lineRule="exact"/>
        <w:jc w:val="both"/>
        <w:rPr>
          <w:rFonts w:ascii="Times New Roman" w:hAnsi="Times New Roman" w:cs="Times New Roman"/>
        </w:rPr>
      </w:pPr>
      <w:r w:rsidRPr="00DE6700">
        <w:rPr>
          <w:rFonts w:ascii="Times New Roman" w:hAnsi="Times New Roman" w:cs="Times New Roman"/>
        </w:rPr>
        <w:t>г)</w:t>
      </w:r>
      <w:r w:rsidRPr="00DE6700">
        <w:rPr>
          <w:rFonts w:ascii="Times New Roman" w:hAnsi="Times New Roman" w:cs="Times New Roman"/>
        </w:rPr>
        <w:tab/>
        <w:t>на минимизацию возможных последствий совершения террористических актов на объектах (территориях) и ликвидацию угрозы их совершения, своевременного выявления и незамедлительного доведения информации об угрозе совершения или о совершении террористического акта до руководителя образовательного учреждения, территориального органа безопасности, территориального органа Министерства внутренних дел Российской Федерации и территориального органа Федеральной службы войск национальной гвардии Российской Федерации;</w:t>
      </w:r>
    </w:p>
    <w:p w:rsidR="00670959" w:rsidRPr="006357FE" w:rsidRDefault="00670959" w:rsidP="00670959">
      <w:pPr>
        <w:tabs>
          <w:tab w:val="left" w:pos="313"/>
        </w:tabs>
        <w:spacing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д)</w:t>
      </w:r>
      <w:r w:rsidRPr="006357FE">
        <w:rPr>
          <w:rFonts w:ascii="Times New Roman" w:hAnsi="Times New Roman" w:cs="Times New Roman"/>
        </w:rPr>
        <w:tab/>
        <w:t>на обеспечение защиты служебной информации ограниченного распространения, содержащейся в паспорте безопасности объекта (территории) документах, в том числе служебной информации ограниченного распространения о принимаемых мерах по антитеррористической защищенности объектов (территорий),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4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Охрану должны обеспечивать сотрудники Исполнителя (далее - Охранники) в форменной одежде с нашивкой с указанием наименования и логотипа (при наличии) охранной организации </w:t>
      </w:r>
      <w:r w:rsidRPr="006357FE">
        <w:rPr>
          <w:rFonts w:ascii="Times New Roman" w:hAnsi="Times New Roman" w:cs="Times New Roman"/>
        </w:rPr>
        <w:lastRenderedPageBreak/>
        <w:t>Исполнителя, у каждого Охранника обязательно наличие удостоверения частного охранника.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5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Начало дежурства должно начинаться в строго определенное время, согласованное с Заказчиком. Режим работы охранника составляет </w:t>
      </w:r>
      <w:r w:rsidR="0078576B">
        <w:rPr>
          <w:rFonts w:ascii="Times New Roman" w:hAnsi="Times New Roman" w:cs="Times New Roman"/>
        </w:rPr>
        <w:t>11,5</w:t>
      </w:r>
      <w:r w:rsidRPr="006357FE">
        <w:rPr>
          <w:rFonts w:ascii="Times New Roman" w:hAnsi="Times New Roman" w:cs="Times New Roman"/>
        </w:rPr>
        <w:t xml:space="preserve"> час</w:t>
      </w:r>
      <w:r w:rsidR="0078576B">
        <w:rPr>
          <w:rFonts w:ascii="Times New Roman" w:hAnsi="Times New Roman" w:cs="Times New Roman"/>
        </w:rPr>
        <w:t>ов в день</w:t>
      </w:r>
      <w:r w:rsidRPr="006357FE">
        <w:rPr>
          <w:rFonts w:ascii="Times New Roman" w:hAnsi="Times New Roman" w:cs="Times New Roman"/>
        </w:rPr>
        <w:t>. Передача дежурства (</w:t>
      </w:r>
      <w:proofErr w:type="spellStart"/>
      <w:r w:rsidRPr="006357FE">
        <w:rPr>
          <w:rFonts w:ascii="Times New Roman" w:hAnsi="Times New Roman" w:cs="Times New Roman"/>
        </w:rPr>
        <w:t>пересменка</w:t>
      </w:r>
      <w:proofErr w:type="spellEnd"/>
      <w:r w:rsidRPr="006357FE">
        <w:rPr>
          <w:rFonts w:ascii="Times New Roman" w:hAnsi="Times New Roman" w:cs="Times New Roman"/>
        </w:rPr>
        <w:t>) должна начинаться за 10-15 минут до начала дежурства, с обязательной записью в журнале приема- передачи дежурств;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4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обеспечить наличие на посту каждого Объекта должностной инструкции частного охранника.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4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обеспечить постоянный контроль за ситуацией на охраняемом Объекте - ежедневно инспектировать охраняемые Объекты на предмет должного физического состояния и поведения Охранников.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5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отчитаться перед представителем Заказчика о проведении и результатах проверки работы охранников на Объектах по первому требованию.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553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В функции охранника входит:</w:t>
      </w:r>
    </w:p>
    <w:p w:rsidR="00670959" w:rsidRPr="006357FE" w:rsidRDefault="00670959" w:rsidP="00670959">
      <w:pPr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- осуществление </w:t>
      </w:r>
      <w:proofErr w:type="spellStart"/>
      <w:r w:rsidRPr="006357FE">
        <w:rPr>
          <w:rFonts w:ascii="Times New Roman" w:hAnsi="Times New Roman" w:cs="Times New Roman"/>
        </w:rPr>
        <w:t>внутриобъектового</w:t>
      </w:r>
      <w:proofErr w:type="spellEnd"/>
      <w:r w:rsidRPr="006357FE">
        <w:rPr>
          <w:rFonts w:ascii="Times New Roman" w:hAnsi="Times New Roman" w:cs="Times New Roman"/>
        </w:rPr>
        <w:t xml:space="preserve"> и пропускного режимов на Объекте, организация санкционированного допуска, ведение записей в специальном журнале регистрации посетителей;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исключение фактов бесконтрольного пребывания на объектах (территориях) посторонних лиц и нахождения транспортных средств на объектах (территориях) и или в непосредственной близости от них;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наблюдение за посетителями и их действиями, пресечение любых противоправных действий посетителей;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осуществление контроля за вносимыми и выносимыми с Объекта материальными ценностями;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proofErr w:type="gramStart"/>
      <w:r w:rsidRPr="006357FE">
        <w:rPr>
          <w:rFonts w:ascii="Times New Roman" w:hAnsi="Times New Roman" w:cs="Times New Roman"/>
        </w:rPr>
        <w:t>контроль за</w:t>
      </w:r>
      <w:proofErr w:type="gramEnd"/>
      <w:r w:rsidRPr="006357FE">
        <w:rPr>
          <w:rFonts w:ascii="Times New Roman" w:hAnsi="Times New Roman" w:cs="Times New Roman"/>
        </w:rPr>
        <w:t xml:space="preserve"> соблюдением правил пожарной безопасности со стороны сотрудников и посетителей;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оперативное информирование ответственных лиц Заказчика обо всех выявленных в ходе осуществления охраны обстоятельствах, которые могут отрицательно повлиять на безопасность Объекта, имущества Заказчика, сотрудников на Объекте;</w:t>
      </w:r>
    </w:p>
    <w:p w:rsidR="00670959" w:rsidRPr="00C26A3B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обеспечение ежедневного обхода и осмотра потенциально опасных объектов (территорий), периодическая проверка (обход и осмотр) зданий (сооружений) и территории со складскими и подсобными</w:t>
      </w:r>
      <w:r w:rsidRPr="00C26A3B">
        <w:rPr>
          <w:rFonts w:ascii="Times New Roman" w:hAnsi="Times New Roman" w:cs="Times New Roman"/>
        </w:rPr>
        <w:t>помещениями;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осуществления контроля состояния помещений, используемых для проведения мероприятий с </w:t>
      </w:r>
      <w:proofErr w:type="gramStart"/>
      <w:r w:rsidRPr="006357FE">
        <w:rPr>
          <w:rFonts w:ascii="Times New Roman" w:hAnsi="Times New Roman" w:cs="Times New Roman"/>
        </w:rPr>
        <w:t>массовым</w:t>
      </w:r>
      <w:proofErr w:type="gramEnd"/>
      <w:r w:rsidRPr="006357FE">
        <w:rPr>
          <w:rFonts w:ascii="Times New Roman" w:hAnsi="Times New Roman" w:cs="Times New Roman"/>
        </w:rPr>
        <w:t xml:space="preserve"> обучающихся;</w:t>
      </w:r>
    </w:p>
    <w:p w:rsidR="00670959" w:rsidRPr="00B7448A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круглосуточный мониторинг камер внешнего и внутреннего видеонаблюдения с ведением и сохранением записи в соответствии с установленным регламентом.</w:t>
      </w:r>
    </w:p>
    <w:p w:rsidR="00670959" w:rsidRPr="00A3291D" w:rsidRDefault="00670959" w:rsidP="00670959">
      <w:pPr>
        <w:pStyle w:val="1"/>
        <w:widowControl w:val="0"/>
        <w:numPr>
          <w:ilvl w:val="1"/>
          <w:numId w:val="2"/>
        </w:numPr>
        <w:tabs>
          <w:tab w:val="left" w:pos="426"/>
        </w:tabs>
        <w:spacing w:after="0" w:line="269" w:lineRule="exact"/>
        <w:ind w:left="0"/>
        <w:jc w:val="both"/>
        <w:rPr>
          <w:rFonts w:ascii="Times New Roman" w:hAnsi="Times New Roman"/>
        </w:rPr>
      </w:pPr>
      <w:r w:rsidRPr="00A3291D">
        <w:rPr>
          <w:rFonts w:ascii="Times New Roman" w:hAnsi="Times New Roman"/>
        </w:rPr>
        <w:t>Охранник обязан: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соблюдать правила внутреннего распорядка на Объекте, в рабочие дни организовывать перерыв на обед по согласованию с Заказчиком;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бережно относиться к имуществу Заказчика;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не допускать беспорядка на посту охраны;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иметь опрятный внешний вид, вести себя вежливо и корректно в отношении сотрудников и посетителей;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соблюдать правила пожарной безопасности, электробезопасности, техники безопасности;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иметь личную медицинскую книжку установленного образца;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941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соблюдать </w:t>
      </w:r>
      <w:proofErr w:type="gramStart"/>
      <w:r w:rsidRPr="006357FE">
        <w:rPr>
          <w:rFonts w:ascii="Times New Roman" w:hAnsi="Times New Roman" w:cs="Times New Roman"/>
        </w:rPr>
        <w:t>требования</w:t>
      </w:r>
      <w:proofErr w:type="gramEnd"/>
      <w:r w:rsidRPr="006357FE">
        <w:rPr>
          <w:rFonts w:ascii="Times New Roman" w:hAnsi="Times New Roman" w:cs="Times New Roman"/>
        </w:rPr>
        <w:t xml:space="preserve"> вводимые в период проведения санитарно-противоэпидемических (профилактических) мероприятий по предотвращению эпидемического распространения инфекционных болезней в соответствии с Федеральным законом от 17.09.1998 № 157-ФЗ «Об иммунопрофилактике инфекционных болезней» и другими нормативно-правовыми актами Российской Федерации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иметь справку о наличии (отсутствии) судимости и (или) факта уголовного преследования либо о прекращении уголовного преследования;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знать объект, его особенности и техническую оснащенность, дислокацию поста, сре</w:t>
      </w:r>
      <w:proofErr w:type="gramStart"/>
      <w:r w:rsidRPr="006357FE">
        <w:rPr>
          <w:rFonts w:ascii="Times New Roman" w:hAnsi="Times New Roman" w:cs="Times New Roman"/>
        </w:rPr>
        <w:t>дств св</w:t>
      </w:r>
      <w:proofErr w:type="gramEnd"/>
      <w:r w:rsidRPr="006357FE">
        <w:rPr>
          <w:rFonts w:ascii="Times New Roman" w:hAnsi="Times New Roman" w:cs="Times New Roman"/>
        </w:rPr>
        <w:t xml:space="preserve">язи, </w:t>
      </w:r>
      <w:proofErr w:type="spellStart"/>
      <w:r w:rsidRPr="006357FE">
        <w:rPr>
          <w:rFonts w:ascii="Times New Roman" w:hAnsi="Times New Roman" w:cs="Times New Roman"/>
        </w:rPr>
        <w:t>охранно</w:t>
      </w:r>
      <w:r w:rsidRPr="006357FE">
        <w:rPr>
          <w:rFonts w:ascii="Times New Roman" w:hAnsi="Times New Roman" w:cs="Times New Roman"/>
        </w:rPr>
        <w:softHyphen/>
        <w:t>пожарной</w:t>
      </w:r>
      <w:proofErr w:type="spellEnd"/>
      <w:r w:rsidRPr="006357FE">
        <w:rPr>
          <w:rFonts w:ascii="Times New Roman" w:hAnsi="Times New Roman" w:cs="Times New Roman"/>
        </w:rPr>
        <w:t xml:space="preserve"> сигнализации и средств пожаротушения, технических средств охраны на посту и в помещениях, закрепленных за постом охраны</w:t>
      </w:r>
    </w:p>
    <w:p w:rsidR="00670959" w:rsidRPr="00A3291D" w:rsidRDefault="00670959" w:rsidP="00670959">
      <w:pPr>
        <w:pStyle w:val="1"/>
        <w:widowControl w:val="0"/>
        <w:numPr>
          <w:ilvl w:val="1"/>
          <w:numId w:val="2"/>
        </w:numPr>
        <w:tabs>
          <w:tab w:val="left" w:pos="426"/>
        </w:tabs>
        <w:spacing w:after="0" w:line="269" w:lineRule="exact"/>
        <w:ind w:left="0"/>
        <w:jc w:val="both"/>
        <w:rPr>
          <w:rFonts w:ascii="Times New Roman" w:hAnsi="Times New Roman"/>
        </w:rPr>
      </w:pPr>
      <w:r w:rsidRPr="00A3291D">
        <w:rPr>
          <w:rFonts w:ascii="Times New Roman" w:hAnsi="Times New Roman"/>
        </w:rPr>
        <w:t>Охраннику запрещается: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покидать пост в отсутствие сменщика;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lastRenderedPageBreak/>
        <w:t>спать на посту в рабочее время;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заступать на пост или находиться на посту в состоянии алкогольного или наркотического опьянения, а также употреблять спиртные напитки, сильно действующие лекарства и наркотические вещества во время дежурства;</w:t>
      </w:r>
    </w:p>
    <w:p w:rsidR="00670959" w:rsidRPr="006357FE" w:rsidRDefault="00670959" w:rsidP="00670959">
      <w:pPr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-отвлекаться от выполнения служебных обязанностей (читать, писать, играть, принимать пищу в неустановленное время);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нарушать требования пропускного режима;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5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давать кому-либо информацию о деятельности охраняемого объекта, его руководителях, сотрудниках и обучающихся, маршрутах их передвижения и характере охраны;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отключать средства связи, сигнализацию системы видеонаблюдения, использовать их в личных целях;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оставлять без присмотра включённые э/приборы;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курить в здании и на территории объекта;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включать аудио-, видеоаппаратуру, компьютеры, находящиеся на территории объекта вне комнат охраны; </w:t>
      </w:r>
      <w:proofErr w:type="gramStart"/>
      <w:r w:rsidRPr="006357FE">
        <w:rPr>
          <w:rFonts w:ascii="Times New Roman" w:hAnsi="Times New Roman" w:cs="Times New Roman"/>
        </w:rPr>
        <w:t>-п</w:t>
      </w:r>
      <w:proofErr w:type="gramEnd"/>
      <w:r w:rsidRPr="006357FE">
        <w:rPr>
          <w:rFonts w:ascii="Times New Roman" w:hAnsi="Times New Roman" w:cs="Times New Roman"/>
        </w:rPr>
        <w:t>ередавать кому-либо средства охраны.</w:t>
      </w:r>
    </w:p>
    <w:p w:rsidR="00670959" w:rsidRPr="00653D49" w:rsidRDefault="00670959" w:rsidP="00670959">
      <w:pPr>
        <w:pStyle w:val="1"/>
        <w:widowControl w:val="0"/>
        <w:numPr>
          <w:ilvl w:val="1"/>
          <w:numId w:val="2"/>
        </w:numPr>
        <w:tabs>
          <w:tab w:val="left" w:pos="142"/>
          <w:tab w:val="left" w:pos="567"/>
        </w:tabs>
        <w:spacing w:after="0" w:line="269" w:lineRule="exact"/>
        <w:ind w:left="0"/>
        <w:jc w:val="both"/>
        <w:rPr>
          <w:rFonts w:ascii="Times New Roman" w:hAnsi="Times New Roman"/>
          <w:sz w:val="22"/>
          <w:szCs w:val="22"/>
        </w:rPr>
      </w:pPr>
      <w:r w:rsidRPr="00653D49">
        <w:rPr>
          <w:rFonts w:ascii="Times New Roman" w:hAnsi="Times New Roman"/>
          <w:sz w:val="22"/>
          <w:szCs w:val="22"/>
        </w:rPr>
        <w:t>Исполнитель несет полную материальную ответственность за ущерб, причиненный вследствие его действий или бездействия, Заказчику и/или третьим лицам.</w:t>
      </w:r>
    </w:p>
    <w:p w:rsidR="00670959" w:rsidRPr="00653D49" w:rsidRDefault="00670959" w:rsidP="00670959">
      <w:pPr>
        <w:pStyle w:val="1"/>
        <w:widowControl w:val="0"/>
        <w:numPr>
          <w:ilvl w:val="1"/>
          <w:numId w:val="2"/>
        </w:numPr>
        <w:tabs>
          <w:tab w:val="left" w:pos="142"/>
          <w:tab w:val="left" w:pos="567"/>
        </w:tabs>
        <w:spacing w:after="0" w:line="269" w:lineRule="exact"/>
        <w:ind w:left="0"/>
        <w:jc w:val="both"/>
        <w:rPr>
          <w:rFonts w:ascii="Times New Roman" w:hAnsi="Times New Roman"/>
          <w:sz w:val="22"/>
          <w:szCs w:val="22"/>
        </w:rPr>
      </w:pPr>
      <w:r w:rsidRPr="00653D49">
        <w:rPr>
          <w:rFonts w:ascii="Times New Roman" w:hAnsi="Times New Roman"/>
          <w:sz w:val="22"/>
          <w:szCs w:val="22"/>
        </w:rPr>
        <w:t>Исполнитель несет ответственность за разглашение информации, содержащейся в акте обследования и категорирования объекта (территории), паспорте безопасности объекта (территории) а также в перечне мероприятий по обеспечению антитеррористической защищенности объекта (территории), ставшей известной в процессе исполнения обязательств, в соответствии с законодательством Российской Федерации.</w:t>
      </w:r>
    </w:p>
    <w:p w:rsidR="00670959" w:rsidRPr="00B7448A" w:rsidRDefault="00670959" w:rsidP="00670959">
      <w:pPr>
        <w:widowControl w:val="0"/>
        <w:tabs>
          <w:tab w:val="left" w:pos="142"/>
          <w:tab w:val="left" w:pos="567"/>
        </w:tabs>
        <w:spacing w:after="0" w:line="269" w:lineRule="exact"/>
        <w:jc w:val="both"/>
        <w:rPr>
          <w:rFonts w:ascii="Times New Roman" w:hAnsi="Times New Roman" w:cs="Times New Roman"/>
        </w:rPr>
      </w:pPr>
    </w:p>
    <w:p w:rsidR="00670959" w:rsidRPr="00653D49" w:rsidRDefault="00670959" w:rsidP="00670959">
      <w:pPr>
        <w:pStyle w:val="1"/>
        <w:widowControl w:val="0"/>
        <w:numPr>
          <w:ilvl w:val="0"/>
          <w:numId w:val="2"/>
        </w:numPr>
        <w:tabs>
          <w:tab w:val="left" w:pos="321"/>
        </w:tabs>
        <w:spacing w:after="0" w:line="269" w:lineRule="exact"/>
        <w:ind w:left="0"/>
        <w:jc w:val="both"/>
        <w:rPr>
          <w:rFonts w:ascii="Times New Roman" w:hAnsi="Times New Roman"/>
          <w:sz w:val="22"/>
          <w:szCs w:val="22"/>
        </w:rPr>
      </w:pPr>
      <w:r w:rsidRPr="00F01746">
        <w:rPr>
          <w:rStyle w:val="2"/>
        </w:rPr>
        <w:t xml:space="preserve">Требования к качеству услуг: </w:t>
      </w:r>
      <w:r w:rsidRPr="00653D49">
        <w:rPr>
          <w:rFonts w:ascii="Times New Roman" w:hAnsi="Times New Roman"/>
          <w:sz w:val="22"/>
          <w:szCs w:val="22"/>
        </w:rPr>
        <w:t xml:space="preserve">Качество услуг должно соответствовать требованиям Закона № </w:t>
      </w:r>
      <w:r w:rsidRPr="00653D49">
        <w:rPr>
          <w:rFonts w:ascii="Times New Roman" w:hAnsi="Times New Roman"/>
          <w:sz w:val="22"/>
          <w:szCs w:val="22"/>
          <w:lang w:bidi="en-US"/>
        </w:rPr>
        <w:t>2487-</w:t>
      </w:r>
      <w:r w:rsidRPr="00653D49">
        <w:rPr>
          <w:rFonts w:ascii="Times New Roman" w:hAnsi="Times New Roman"/>
          <w:sz w:val="22"/>
          <w:szCs w:val="22"/>
          <w:lang w:val="en-US" w:bidi="en-US"/>
        </w:rPr>
        <w:t>I</w:t>
      </w:r>
      <w:r w:rsidRPr="00653D49">
        <w:rPr>
          <w:rFonts w:ascii="Times New Roman" w:hAnsi="Times New Roman"/>
          <w:sz w:val="22"/>
          <w:szCs w:val="22"/>
        </w:rPr>
        <w:t>от 11.03.1992 «О частной детективной и охранной деятельности в Российской Федерации», Федерального закона от 06.03.2006 № 35-ФЗ «О противодействии терроризму», Постановления Правительства РФ от 07.10.2017 № 1235 «Об утверждении требований к антитеррористической защищенности объектов (территорий) Министерства образования и науки Российской Федерации и объектов (территорий), относящихся к сфере деятельности Министерства образования и науки Российской Федерации, и формы паспорта безопасности этих объектов (территорий)», Постановления Главного государственного санитарного врача РФ от 15.05.2013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 (вместе с "СанПиН 2.4.1.3049-13. Санитарно-</w:t>
      </w:r>
      <w:r w:rsidRPr="00653D49">
        <w:rPr>
          <w:rFonts w:ascii="Times New Roman" w:hAnsi="Times New Roman"/>
          <w:sz w:val="22"/>
          <w:szCs w:val="22"/>
        </w:rPr>
        <w:softHyphen/>
        <w:t xml:space="preserve">эпидемиологические правила и нормативы...»), Постановления Главного государственного санитарного врача РФ от 29.12.2010 </w:t>
      </w:r>
      <w:r w:rsidRPr="00653D49">
        <w:rPr>
          <w:rFonts w:ascii="Times New Roman" w:hAnsi="Times New Roman"/>
          <w:sz w:val="22"/>
          <w:szCs w:val="22"/>
          <w:lang w:val="en-US" w:bidi="en-US"/>
        </w:rPr>
        <w:t>N</w:t>
      </w:r>
      <w:r w:rsidRPr="00653D49">
        <w:rPr>
          <w:rFonts w:ascii="Times New Roman" w:hAnsi="Times New Roman"/>
          <w:sz w:val="22"/>
          <w:szCs w:val="22"/>
        </w:rPr>
        <w:t xml:space="preserve">189 «Об утверждении СанПиН 2.4.2.2821-10 "Санитарно-эпидемиологические требования к условиям и организации обучения в общеобразовательных учреждениях» (вместе с "СанПиН 2.4.2.2821-10. Санитарно-эпидемиологические требования к условиям и организации обучения в общеобразовательных организациях. Санитарно-эпидемиологические правила и нормативы»), Приказа </w:t>
      </w:r>
      <w:proofErr w:type="spellStart"/>
      <w:r w:rsidRPr="00653D49">
        <w:rPr>
          <w:rFonts w:ascii="Times New Roman" w:hAnsi="Times New Roman"/>
          <w:sz w:val="22"/>
          <w:szCs w:val="22"/>
        </w:rPr>
        <w:t>Роспотребнадзора</w:t>
      </w:r>
      <w:proofErr w:type="spellEnd"/>
      <w:r w:rsidRPr="00653D49">
        <w:rPr>
          <w:rFonts w:ascii="Times New Roman" w:hAnsi="Times New Roman"/>
          <w:sz w:val="22"/>
          <w:szCs w:val="22"/>
        </w:rPr>
        <w:t xml:space="preserve"> от 20.05.2005 </w:t>
      </w:r>
      <w:r w:rsidRPr="00653D49">
        <w:rPr>
          <w:rFonts w:ascii="Times New Roman" w:hAnsi="Times New Roman"/>
          <w:sz w:val="22"/>
          <w:szCs w:val="22"/>
          <w:lang w:val="en-US" w:bidi="en-US"/>
        </w:rPr>
        <w:t>N</w:t>
      </w:r>
      <w:r w:rsidRPr="00653D49">
        <w:rPr>
          <w:rFonts w:ascii="Times New Roman" w:hAnsi="Times New Roman"/>
          <w:sz w:val="22"/>
          <w:szCs w:val="22"/>
        </w:rPr>
        <w:t xml:space="preserve">402 (ред. от 02.06.2016) «О личной медицинской книжке и санитарном паспорте», Приказа </w:t>
      </w:r>
      <w:proofErr w:type="spellStart"/>
      <w:r w:rsidRPr="00653D49">
        <w:rPr>
          <w:rFonts w:ascii="Times New Roman" w:hAnsi="Times New Roman"/>
          <w:sz w:val="22"/>
          <w:szCs w:val="22"/>
        </w:rPr>
        <w:t>Минздравсоцразвития</w:t>
      </w:r>
      <w:proofErr w:type="spellEnd"/>
      <w:r w:rsidRPr="00653D49">
        <w:rPr>
          <w:rFonts w:ascii="Times New Roman" w:hAnsi="Times New Roman"/>
          <w:sz w:val="22"/>
          <w:szCs w:val="22"/>
        </w:rPr>
        <w:t xml:space="preserve"> России от 12.04.2011 </w:t>
      </w:r>
      <w:r w:rsidRPr="00653D49">
        <w:rPr>
          <w:rFonts w:ascii="Times New Roman" w:hAnsi="Times New Roman"/>
          <w:sz w:val="22"/>
          <w:szCs w:val="22"/>
          <w:lang w:val="en-US" w:bidi="en-US"/>
        </w:rPr>
        <w:t>N</w:t>
      </w:r>
      <w:r w:rsidRPr="00653D49">
        <w:rPr>
          <w:rFonts w:ascii="Times New Roman" w:hAnsi="Times New Roman"/>
          <w:sz w:val="22"/>
          <w:szCs w:val="22"/>
        </w:rPr>
        <w:t>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</w:r>
    </w:p>
    <w:p w:rsidR="00670959" w:rsidRPr="00653D49" w:rsidRDefault="00670959" w:rsidP="00670959">
      <w:pPr>
        <w:spacing w:line="269" w:lineRule="exact"/>
        <w:jc w:val="both"/>
        <w:rPr>
          <w:rFonts w:ascii="Times New Roman" w:hAnsi="Times New Roman" w:cs="Times New Roman"/>
        </w:rPr>
      </w:pPr>
      <w:r w:rsidRPr="00653D49">
        <w:rPr>
          <w:rFonts w:ascii="Times New Roman" w:hAnsi="Times New Roman" w:cs="Times New Roman"/>
        </w:rPr>
        <w:t>Трудовой Кодекс Российской Федерации ч. 1 ст. 351 «</w:t>
      </w:r>
      <w:r w:rsidRPr="00653D49">
        <w:rPr>
          <w:rStyle w:val="20"/>
          <w:rFonts w:cs="Times New Roman"/>
        </w:rPr>
        <w:t>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несовершеннолетних».</w:t>
      </w:r>
    </w:p>
    <w:p w:rsidR="00670959" w:rsidRDefault="00670959" w:rsidP="00670959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</w:p>
    <w:p w:rsidR="00670959" w:rsidRDefault="00670959" w:rsidP="00670959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</w:p>
    <w:p w:rsidR="00670959" w:rsidRDefault="00670959" w:rsidP="00670959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</w:p>
    <w:p w:rsidR="00834786" w:rsidRDefault="00834786"/>
    <w:sectPr w:rsidR="00834786" w:rsidSect="00826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44AD0"/>
    <w:multiLevelType w:val="multilevel"/>
    <w:tmpl w:val="70969D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CF3275"/>
    <w:multiLevelType w:val="multilevel"/>
    <w:tmpl w:val="B9D478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4332BA5"/>
    <w:multiLevelType w:val="multilevel"/>
    <w:tmpl w:val="359C0F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0959"/>
    <w:rsid w:val="00020FA8"/>
    <w:rsid w:val="000A1225"/>
    <w:rsid w:val="001A0ACD"/>
    <w:rsid w:val="0023230F"/>
    <w:rsid w:val="002B305B"/>
    <w:rsid w:val="002D3750"/>
    <w:rsid w:val="002F1A69"/>
    <w:rsid w:val="003B15A1"/>
    <w:rsid w:val="00404517"/>
    <w:rsid w:val="00653D49"/>
    <w:rsid w:val="00670959"/>
    <w:rsid w:val="0078576B"/>
    <w:rsid w:val="007F0BEB"/>
    <w:rsid w:val="00826568"/>
    <w:rsid w:val="00834786"/>
    <w:rsid w:val="00B33F01"/>
    <w:rsid w:val="00CE1260"/>
    <w:rsid w:val="00D65D8D"/>
    <w:rsid w:val="00D82B61"/>
    <w:rsid w:val="00EC3C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aliases w:val="ТЗ список,Bullet List,FooterText,numbered,Paragraphe de liste1,Bulletr List Paragraph,lp1,Список нумерованный цифры,Цветной список - Акцент 11,GOST_TableList,Булет1,1Булет"/>
    <w:basedOn w:val="a"/>
    <w:link w:val="a3"/>
    <w:qFormat/>
    <w:rsid w:val="00670959"/>
    <w:pPr>
      <w:ind w:left="720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3">
    <w:name w:val="Абзац списка Знак"/>
    <w:aliases w:val="ТЗ список Знак,Bullet List Знак,FooterText Знак,numbered Знак,Paragraphe de liste1 Знак,Bulletr List Paragraph Знак,lp1 Знак,Список нумерованный цифры Знак,Цветной список - Акцент 11 Знак,GOST_TableList Знак,Булет1 Знак,1Булет Знак"/>
    <w:link w:val="1"/>
    <w:locked/>
    <w:rsid w:val="00670959"/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2">
    <w:name w:val="Основной текст (2) + Полужирный"/>
    <w:rsid w:val="00670959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20">
    <w:name w:val="Основной текст (2)"/>
    <w:rsid w:val="00670959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3">
    <w:name w:val="Заголовок №3_"/>
    <w:link w:val="30"/>
    <w:rsid w:val="00670959"/>
    <w:rPr>
      <w:b/>
      <w:bCs/>
      <w:shd w:val="clear" w:color="auto" w:fill="FFFFFF"/>
    </w:rPr>
  </w:style>
  <w:style w:type="character" w:customStyle="1" w:styleId="6">
    <w:name w:val="Основной текст (6)_"/>
    <w:link w:val="60"/>
    <w:rsid w:val="00670959"/>
    <w:rPr>
      <w:b/>
      <w:bCs/>
      <w:shd w:val="clear" w:color="auto" w:fill="FFFFFF"/>
    </w:rPr>
  </w:style>
  <w:style w:type="character" w:customStyle="1" w:styleId="61">
    <w:name w:val="Основной текст (6) + Не полужирный"/>
    <w:rsid w:val="006709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Заголовок №3 + Не полужирный"/>
    <w:rsid w:val="006709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670959"/>
    <w:pPr>
      <w:widowControl w:val="0"/>
      <w:shd w:val="clear" w:color="auto" w:fill="FFFFFF"/>
      <w:spacing w:after="180" w:line="0" w:lineRule="atLeast"/>
      <w:jc w:val="right"/>
    </w:pPr>
    <w:rPr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670959"/>
    <w:pPr>
      <w:widowControl w:val="0"/>
      <w:shd w:val="clear" w:color="auto" w:fill="FFFFFF"/>
      <w:spacing w:before="240" w:after="120" w:line="0" w:lineRule="atLeast"/>
      <w:jc w:val="center"/>
      <w:outlineLvl w:val="2"/>
    </w:pPr>
    <w:rPr>
      <w:b/>
      <w:bCs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2040</Words>
  <Characters>11631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PC1_BUH</cp:lastModifiedBy>
  <cp:revision>12</cp:revision>
  <cp:lastPrinted>2020-09-15T05:59:00Z</cp:lastPrinted>
  <dcterms:created xsi:type="dcterms:W3CDTF">2020-05-21T08:00:00Z</dcterms:created>
  <dcterms:modified xsi:type="dcterms:W3CDTF">2021-02-17T03:43:00Z</dcterms:modified>
</cp:coreProperties>
</file>